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D8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. . .  KOOPERATİFİNİN</w:t>
      </w:r>
      <w:r w:rsidR="00345AD8" w:rsidRPr="00345AD8">
        <w:rPr>
          <w:rFonts w:ascii="Arial" w:hAnsi="Arial" w:cs="Arial"/>
          <w:b/>
        </w:rPr>
        <w:t xml:space="preserve"> </w:t>
      </w:r>
    </w:p>
    <w:p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20</w:t>
      </w:r>
      <w:r w:rsidR="00F5156A">
        <w:rPr>
          <w:rFonts w:ascii="Arial" w:hAnsi="Arial" w:cs="Arial"/>
          <w:b/>
        </w:rPr>
        <w:t>xx</w:t>
      </w:r>
      <w:r w:rsidRPr="00345AD8">
        <w:rPr>
          <w:rFonts w:ascii="Arial" w:hAnsi="Arial" w:cs="Arial"/>
          <w:b/>
        </w:rPr>
        <w:t xml:space="preserve"> YILI HESAP DÖNEMİNE AİT</w:t>
      </w:r>
    </w:p>
    <w:p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OLAĞAN GENEL KURUL TOPLANTISI GÜNDEMİ</w:t>
      </w:r>
    </w:p>
    <w:p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</w:rPr>
      </w:pP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Açılış ve toplantı başkanlığının oluşturulması.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Yönetim kurulu faaliyet raporunun okunması ve müzakeresi.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Denetim kurulu raporunun okunması ve müzakeresi.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Bilanço, gelir ve gider hesaplarının okunması ve müzakeresi.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Bilanço,  gelir ve gider hesaplarının kabulü veya reddi.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Yönetim kurulu üyelerinin ibrası.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Denetim kurulu üyelerinin ibrası.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 xml:space="preserve">Yönetim ve denetim kurulu üyelerinin seçilmesi ve bunların görev sürelerinin tespiti. </w:t>
      </w:r>
      <w:r w:rsidRPr="00345AD8">
        <w:rPr>
          <w:rFonts w:ascii="Arial" w:hAnsi="Arial" w:cs="Arial"/>
          <w:i/>
          <w:color w:val="FF0000"/>
          <w:sz w:val="22"/>
        </w:rPr>
        <w:t>(Eğer yönetim kurulu ve denetim kurulu üye seçimi yoksa bu madde eklenme</w:t>
      </w:r>
      <w:r w:rsidR="00DE6B98">
        <w:rPr>
          <w:rFonts w:ascii="Arial" w:hAnsi="Arial" w:cs="Arial"/>
          <w:i/>
          <w:color w:val="FF0000"/>
          <w:sz w:val="22"/>
        </w:rPr>
        <w:t>yecek</w:t>
      </w:r>
      <w:r w:rsidRPr="00345AD8">
        <w:rPr>
          <w:rFonts w:ascii="Arial" w:hAnsi="Arial" w:cs="Arial"/>
          <w:i/>
          <w:color w:val="FF0000"/>
          <w:sz w:val="22"/>
        </w:rPr>
        <w:t>.)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  <w:color w:val="FF0000"/>
          <w:sz w:val="22"/>
        </w:rPr>
      </w:pPr>
      <w:r w:rsidRPr="00345AD8">
        <w:rPr>
          <w:rFonts w:ascii="Arial" w:hAnsi="Arial" w:cs="Arial"/>
        </w:rPr>
        <w:t>Yönetim ve denetim kurulu üyelerinin ücret, huzur hakkı gibi parasal hakların belirlenmesi.</w:t>
      </w:r>
      <w:r w:rsidRPr="00345AD8">
        <w:rPr>
          <w:rFonts w:ascii="Arial" w:hAnsi="Arial" w:cs="Arial"/>
          <w:i/>
          <w:color w:val="FF0000"/>
          <w:sz w:val="22"/>
        </w:rPr>
        <w:t>(Eğer yönetim kurulu ve denetim kurulu üyelerinin ücret, huzur hakkı vb. yoksa bu madde eklenmeye</w:t>
      </w:r>
      <w:r w:rsidR="00DE6B98">
        <w:rPr>
          <w:rFonts w:ascii="Arial" w:hAnsi="Arial" w:cs="Arial"/>
          <w:i/>
          <w:color w:val="FF0000"/>
          <w:sz w:val="22"/>
        </w:rPr>
        <w:t>cek.</w:t>
      </w:r>
      <w:r w:rsidRPr="00345AD8">
        <w:rPr>
          <w:rFonts w:ascii="Arial" w:hAnsi="Arial" w:cs="Arial"/>
          <w:i/>
          <w:color w:val="FF0000"/>
          <w:sz w:val="22"/>
        </w:rPr>
        <w:t>)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Üye aidatının belirlenmesi.</w:t>
      </w:r>
    </w:p>
    <w:p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Gelecek yılın tahmini bütçe görüşülmesi ve karara bağlanması.</w:t>
      </w:r>
    </w:p>
    <w:p w:rsidR="00ED5A5A" w:rsidRPr="00345AD8" w:rsidRDefault="00BE1D50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Dilek, temenniler ve k</w:t>
      </w:r>
      <w:r w:rsidR="00ED5A5A" w:rsidRPr="00345AD8">
        <w:rPr>
          <w:rFonts w:ascii="Arial" w:hAnsi="Arial" w:cs="Arial"/>
        </w:rPr>
        <w:t>apanış.</w:t>
      </w:r>
    </w:p>
    <w:p w:rsidR="00ED5A5A" w:rsidRPr="00345AD8" w:rsidRDefault="00ED5A5A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tbl>
      <w:tblPr>
        <w:tblStyle w:val="TabloKlavuzu"/>
        <w:tblW w:w="9691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3228"/>
        <w:gridCol w:w="3231"/>
        <w:gridCol w:w="3232"/>
      </w:tblGrid>
      <w:tr w:rsidR="00EA3339" w:rsidRPr="00345AD8" w:rsidTr="00345AD8">
        <w:trPr>
          <w:trHeight w:val="206"/>
        </w:trPr>
        <w:tc>
          <w:tcPr>
            <w:tcW w:w="9691" w:type="dxa"/>
            <w:gridSpan w:val="3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45AD8">
              <w:rPr>
                <w:rFonts w:ascii="Arial" w:hAnsi="Arial" w:cs="Arial"/>
                <w:b/>
                <w:u w:val="single"/>
              </w:rPr>
              <w:t>YÖNETİM KURULU</w:t>
            </w:r>
          </w:p>
        </w:tc>
      </w:tr>
      <w:tr w:rsidR="00EA3339" w:rsidRPr="00345AD8" w:rsidTr="00AE7624">
        <w:trPr>
          <w:trHeight w:val="299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Başkan</w:t>
            </w: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Üye</w:t>
            </w: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Üye</w:t>
            </w:r>
          </w:p>
        </w:tc>
      </w:tr>
      <w:tr w:rsidR="00EA3339" w:rsidRPr="00345AD8" w:rsidTr="00AE7624">
        <w:trPr>
          <w:trHeight w:val="262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262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276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:rsidTr="00AE7624">
        <w:trPr>
          <w:trHeight w:val="276"/>
        </w:trPr>
        <w:tc>
          <w:tcPr>
            <w:tcW w:w="3228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231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:rsidTr="00AE7624">
        <w:trPr>
          <w:trHeight w:val="276"/>
        </w:trPr>
        <w:tc>
          <w:tcPr>
            <w:tcW w:w="3228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140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:rsidTr="00AE7624">
        <w:trPr>
          <w:trHeight w:val="140"/>
        </w:trPr>
        <w:tc>
          <w:tcPr>
            <w:tcW w:w="3228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:rsidTr="00AE7624">
        <w:trPr>
          <w:trHeight w:val="140"/>
        </w:trPr>
        <w:tc>
          <w:tcPr>
            <w:tcW w:w="3228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140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185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70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:rsidTr="00AE7624">
        <w:trPr>
          <w:trHeight w:val="96"/>
        </w:trPr>
        <w:tc>
          <w:tcPr>
            <w:tcW w:w="3228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1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vAlign w:val="bottom"/>
          </w:tcPr>
          <w:p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ED5A5A" w:rsidRPr="00345AD8" w:rsidRDefault="00ED5A5A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0068D7" w:rsidRPr="00345AD8" w:rsidRDefault="000068D7">
      <w:pPr>
        <w:rPr>
          <w:rFonts w:ascii="Arial" w:hAnsi="Arial" w:cs="Arial"/>
        </w:rPr>
      </w:pPr>
    </w:p>
    <w:sectPr w:rsidR="000068D7" w:rsidRPr="00345AD8" w:rsidSect="00345AD8">
      <w:pgSz w:w="11906" w:h="16838"/>
      <w:pgMar w:top="1134" w:right="1133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B2" w:rsidRDefault="008175B2" w:rsidP="00B91753">
      <w:pPr>
        <w:spacing w:after="0" w:line="240" w:lineRule="auto"/>
      </w:pPr>
      <w:r>
        <w:separator/>
      </w:r>
    </w:p>
  </w:endnote>
  <w:endnote w:type="continuationSeparator" w:id="0">
    <w:p w:rsidR="008175B2" w:rsidRDefault="008175B2" w:rsidP="00B9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B2" w:rsidRDefault="008175B2" w:rsidP="00B91753">
      <w:pPr>
        <w:spacing w:after="0" w:line="240" w:lineRule="auto"/>
      </w:pPr>
      <w:r>
        <w:separator/>
      </w:r>
    </w:p>
  </w:footnote>
  <w:footnote w:type="continuationSeparator" w:id="0">
    <w:p w:rsidR="008175B2" w:rsidRDefault="008175B2" w:rsidP="00B9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62D3"/>
    <w:multiLevelType w:val="multilevel"/>
    <w:tmpl w:val="7AE07E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C24BA"/>
    <w:multiLevelType w:val="hybridMultilevel"/>
    <w:tmpl w:val="AABC6E7C"/>
    <w:lvl w:ilvl="0" w:tplc="867E1DF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0147E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0A"/>
    <w:rsid w:val="000068D7"/>
    <w:rsid w:val="000A262B"/>
    <w:rsid w:val="00180718"/>
    <w:rsid w:val="001B73E9"/>
    <w:rsid w:val="0023640A"/>
    <w:rsid w:val="00345AD8"/>
    <w:rsid w:val="00367A77"/>
    <w:rsid w:val="00523BC9"/>
    <w:rsid w:val="00575F9D"/>
    <w:rsid w:val="00592692"/>
    <w:rsid w:val="00704A11"/>
    <w:rsid w:val="00716761"/>
    <w:rsid w:val="00743980"/>
    <w:rsid w:val="008175B2"/>
    <w:rsid w:val="009C159B"/>
    <w:rsid w:val="009E12CE"/>
    <w:rsid w:val="00A27A4A"/>
    <w:rsid w:val="00A82997"/>
    <w:rsid w:val="00AE7624"/>
    <w:rsid w:val="00B0568A"/>
    <w:rsid w:val="00B91753"/>
    <w:rsid w:val="00BE1D50"/>
    <w:rsid w:val="00BF74B3"/>
    <w:rsid w:val="00D523F2"/>
    <w:rsid w:val="00DE4618"/>
    <w:rsid w:val="00DE6B98"/>
    <w:rsid w:val="00EA3339"/>
    <w:rsid w:val="00EB51B2"/>
    <w:rsid w:val="00ED5A5A"/>
    <w:rsid w:val="00F5156A"/>
    <w:rsid w:val="00F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B0816"/>
  <w15:chartTrackingRefBased/>
  <w15:docId w15:val="{5CB4386E-B567-4416-9ABD-78FE2BA5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5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D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62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1753"/>
  </w:style>
  <w:style w:type="paragraph" w:styleId="AltBilgi">
    <w:name w:val="footer"/>
    <w:basedOn w:val="Normal"/>
    <w:link w:val="Al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Kahya</dc:creator>
  <cp:keywords/>
  <dc:description/>
  <cp:lastModifiedBy>Burak Çintemin</cp:lastModifiedBy>
  <cp:revision>2</cp:revision>
  <cp:lastPrinted>2019-12-10T12:30:00Z</cp:lastPrinted>
  <dcterms:created xsi:type="dcterms:W3CDTF">2024-06-11T08:30:00Z</dcterms:created>
  <dcterms:modified xsi:type="dcterms:W3CDTF">2024-06-11T08:30:00Z</dcterms:modified>
</cp:coreProperties>
</file>